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AB3" w:rsidRDefault="00ED2AB3" w:rsidP="00ED2A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D2AB3" w:rsidRDefault="00ED2AB3" w:rsidP="00ED2A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D2AB3" w:rsidRDefault="00ED2AB3" w:rsidP="00ED2A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D2AB3" w:rsidRDefault="00ED2AB3" w:rsidP="00ED2AB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D2AB3" w:rsidRDefault="00ED2AB3" w:rsidP="00ED2AB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C4C7F" w:rsidRPr="00CC4C7F" w:rsidRDefault="00CC4C7F" w:rsidP="00CC4C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4C7F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КУРСОМ </w:t>
      </w:r>
      <w:bookmarkStart w:id="0" w:name="_GoBack"/>
      <w:bookmarkEnd w:id="0"/>
      <w:r w:rsidR="000639F6">
        <w:rPr>
          <w:rFonts w:ascii="Times New Roman" w:hAnsi="Times New Roman"/>
          <w:sz w:val="24"/>
          <w:szCs w:val="24"/>
        </w:rPr>
        <w:t xml:space="preserve"> </w:t>
      </w:r>
      <w:r w:rsidRPr="00CC4C7F">
        <w:rPr>
          <w:rFonts w:ascii="Times New Roman" w:hAnsi="Times New Roman"/>
          <w:sz w:val="24"/>
          <w:szCs w:val="24"/>
        </w:rPr>
        <w:t>ИДПО</w:t>
      </w:r>
    </w:p>
    <w:p w:rsidR="00334E45" w:rsidRPr="006D2B80" w:rsidRDefault="00334E45" w:rsidP="00ED2AB3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334E45" w:rsidRPr="006D2B80" w:rsidRDefault="00334E45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334E45" w:rsidRPr="006D2B80" w:rsidRDefault="00334E45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Название: </w:t>
      </w:r>
      <w:r>
        <w:rPr>
          <w:sz w:val="24"/>
        </w:rPr>
        <w:t>Организация эндокринологической службы в РФ</w:t>
      </w:r>
      <w:r w:rsidRPr="006D2B80">
        <w:rPr>
          <w:sz w:val="24"/>
        </w:rPr>
        <w:t>.</w:t>
      </w:r>
    </w:p>
    <w:p w:rsidR="00334E45" w:rsidRPr="006D2B80" w:rsidRDefault="00334E45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 w:rsidR="000639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1.2</w:t>
      </w:r>
    </w:p>
    <w:p w:rsidR="00334E45" w:rsidRPr="006D2B80" w:rsidRDefault="006F451C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639F6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0639F6" w:rsidRPr="001B2F58">
        <w:rPr>
          <w:rFonts w:ascii="Times New Roman" w:hAnsi="Times New Roman"/>
          <w:sz w:val="24"/>
          <w:szCs w:val="24"/>
        </w:rPr>
        <w:t xml:space="preserve"> «</w:t>
      </w:r>
      <w:r w:rsidR="000639F6">
        <w:rPr>
          <w:rFonts w:ascii="Times New Roman" w:hAnsi="Times New Roman"/>
          <w:sz w:val="24"/>
          <w:szCs w:val="24"/>
        </w:rPr>
        <w:t>Эндокринология</w:t>
      </w:r>
      <w:r w:rsidR="000639F6" w:rsidRPr="001B2F58">
        <w:rPr>
          <w:rFonts w:ascii="Times New Roman" w:hAnsi="Times New Roman"/>
          <w:sz w:val="24"/>
          <w:szCs w:val="24"/>
        </w:rPr>
        <w:t>»</w:t>
      </w:r>
      <w:r w:rsidR="000639F6">
        <w:rPr>
          <w:rFonts w:ascii="Times New Roman" w:hAnsi="Times New Roman"/>
          <w:sz w:val="24"/>
          <w:szCs w:val="24"/>
        </w:rPr>
        <w:t>.</w:t>
      </w:r>
    </w:p>
    <w:p w:rsidR="00334E45" w:rsidRPr="000639F6" w:rsidRDefault="00334E45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639F6">
        <w:rPr>
          <w:rFonts w:ascii="Times New Roman" w:hAnsi="Times New Roman"/>
          <w:sz w:val="24"/>
          <w:szCs w:val="24"/>
        </w:rPr>
        <w:t>Кон</w:t>
      </w:r>
      <w:r w:rsidR="006F451C" w:rsidRPr="000639F6">
        <w:rPr>
          <w:rFonts w:ascii="Times New Roman" w:hAnsi="Times New Roman"/>
          <w:sz w:val="24"/>
          <w:szCs w:val="24"/>
        </w:rPr>
        <w:t xml:space="preserve">тингент </w:t>
      </w:r>
      <w:proofErr w:type="gramStart"/>
      <w:r w:rsidR="006F451C" w:rsidRPr="000639F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6F451C" w:rsidRPr="000639F6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0639F6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0639F6">
        <w:rPr>
          <w:rFonts w:ascii="Times New Roman" w:hAnsi="Times New Roman"/>
          <w:sz w:val="24"/>
          <w:szCs w:val="24"/>
        </w:rPr>
        <w:t xml:space="preserve"> </w:t>
      </w:r>
      <w:r w:rsidR="000639F6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0639F6">
        <w:rPr>
          <w:rFonts w:ascii="Times New Roman" w:hAnsi="Times New Roman"/>
          <w:sz w:val="24"/>
          <w:szCs w:val="24"/>
        </w:rPr>
        <w:t xml:space="preserve"> </w:t>
      </w:r>
      <w:r w:rsidR="000639F6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0639F6">
        <w:rPr>
          <w:rFonts w:ascii="Times New Roman" w:hAnsi="Times New Roman"/>
          <w:sz w:val="24"/>
          <w:szCs w:val="24"/>
        </w:rPr>
        <w:t xml:space="preserve"> </w:t>
      </w:r>
      <w:r w:rsidR="000639F6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0639F6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0639F6" w:rsidRPr="00795621">
        <w:rPr>
          <w:rFonts w:ascii="Times New Roman" w:hAnsi="Times New Roman"/>
          <w:sz w:val="24"/>
          <w:szCs w:val="24"/>
        </w:rPr>
        <w:t>и сертификат</w:t>
      </w:r>
      <w:r w:rsidR="000639F6">
        <w:rPr>
          <w:rFonts w:ascii="Times New Roman" w:hAnsi="Times New Roman"/>
          <w:sz w:val="24"/>
          <w:szCs w:val="24"/>
        </w:rPr>
        <w:t xml:space="preserve"> </w:t>
      </w:r>
      <w:r w:rsidR="000639F6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  <w:r w:rsidR="000639F6" w:rsidRPr="00795621">
        <w:rPr>
          <w:rFonts w:ascii="Times New Roman" w:hAnsi="Times New Roman"/>
          <w:sz w:val="24"/>
          <w:szCs w:val="24"/>
        </w:rPr>
        <w:t xml:space="preserve"> </w:t>
      </w:r>
      <w:r w:rsidRPr="000639F6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334E45" w:rsidRDefault="00334E45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895A03">
        <w:rPr>
          <w:sz w:val="24"/>
        </w:rPr>
        <w:t xml:space="preserve">Цель: рассмотреть и обсудить </w:t>
      </w:r>
      <w:r>
        <w:rPr>
          <w:sz w:val="24"/>
        </w:rPr>
        <w:t>Организацию эндокринологической помощи в РФ.</w:t>
      </w:r>
    </w:p>
    <w:p w:rsidR="00334E45" w:rsidRPr="00895A03" w:rsidRDefault="00334E45" w:rsidP="00895A03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895A03">
        <w:rPr>
          <w:color w:val="000000"/>
          <w:spacing w:val="-5"/>
          <w:sz w:val="24"/>
        </w:rPr>
        <w:t xml:space="preserve">На семинаре обсуждаются следующие </w:t>
      </w:r>
      <w:proofErr w:type="spellStart"/>
      <w:r w:rsidRPr="00895A03">
        <w:rPr>
          <w:color w:val="000000"/>
          <w:spacing w:val="-5"/>
          <w:sz w:val="24"/>
        </w:rPr>
        <w:t>вопросы</w:t>
      </w:r>
      <w:proofErr w:type="gramStart"/>
      <w:r w:rsidRPr="00895A03">
        <w:rPr>
          <w:color w:val="000000"/>
          <w:spacing w:val="-5"/>
          <w:sz w:val="24"/>
        </w:rPr>
        <w:t>:</w:t>
      </w:r>
      <w:r>
        <w:rPr>
          <w:sz w:val="24"/>
        </w:rPr>
        <w:t>О</w:t>
      </w:r>
      <w:proofErr w:type="gramEnd"/>
      <w:r>
        <w:rPr>
          <w:sz w:val="24"/>
        </w:rPr>
        <w:t>рганизация</w:t>
      </w:r>
      <w:proofErr w:type="spellEnd"/>
      <w:r>
        <w:rPr>
          <w:sz w:val="24"/>
        </w:rPr>
        <w:t xml:space="preserve"> эндокринологической службы в РФ</w:t>
      </w:r>
      <w:r w:rsidRPr="006D2B80">
        <w:rPr>
          <w:sz w:val="24"/>
        </w:rPr>
        <w:t>.</w:t>
      </w:r>
    </w:p>
    <w:p w:rsidR="00334E45" w:rsidRPr="00895A03" w:rsidRDefault="00334E45" w:rsidP="00895A03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895A03">
        <w:rPr>
          <w:color w:val="000000"/>
          <w:spacing w:val="-6"/>
          <w:sz w:val="24"/>
        </w:rPr>
        <w:t xml:space="preserve">План </w:t>
      </w:r>
      <w:proofErr w:type="spellStart"/>
      <w:r w:rsidRPr="00895A03">
        <w:rPr>
          <w:color w:val="000000"/>
          <w:spacing w:val="-6"/>
          <w:sz w:val="24"/>
        </w:rPr>
        <w:t>семинара</w:t>
      </w:r>
      <w:proofErr w:type="gramStart"/>
      <w:r w:rsidRPr="00895A03">
        <w:rPr>
          <w:color w:val="000000"/>
          <w:spacing w:val="-6"/>
          <w:sz w:val="24"/>
        </w:rPr>
        <w:t>:</w:t>
      </w:r>
      <w:r>
        <w:rPr>
          <w:sz w:val="24"/>
        </w:rPr>
        <w:t>О</w:t>
      </w:r>
      <w:proofErr w:type="gramEnd"/>
      <w:r>
        <w:rPr>
          <w:sz w:val="24"/>
        </w:rPr>
        <w:t>рганизация</w:t>
      </w:r>
      <w:proofErr w:type="spellEnd"/>
      <w:r>
        <w:rPr>
          <w:sz w:val="24"/>
        </w:rPr>
        <w:t xml:space="preserve"> эндокринологической службы в РФ.</w:t>
      </w:r>
    </w:p>
    <w:p w:rsidR="00334E45" w:rsidRPr="006D2B80" w:rsidRDefault="00334E45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2B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2B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D2B8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D2B8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D2B8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D2B80">
        <w:rPr>
          <w:rFonts w:ascii="Times New Roman" w:hAnsi="Times New Roman"/>
          <w:sz w:val="24"/>
          <w:szCs w:val="24"/>
        </w:rPr>
        <w:t>, ноутбук, интерактивная доска</w:t>
      </w:r>
    </w:p>
    <w:p w:rsidR="00334E45" w:rsidRPr="006D2B80" w:rsidRDefault="00334E45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34E45" w:rsidRDefault="00334E45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34E45" w:rsidRDefault="00334E45" w:rsidP="00895A03">
      <w:pPr>
        <w:pStyle w:val="a8"/>
        <w:rPr>
          <w:rFonts w:ascii="Times New Roman" w:hAnsi="Times New Roman"/>
          <w:sz w:val="24"/>
          <w:szCs w:val="24"/>
        </w:rPr>
      </w:pPr>
    </w:p>
    <w:p w:rsidR="0070728F" w:rsidRPr="0044543A" w:rsidRDefault="0070728F" w:rsidP="0070728F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</w:t>
      </w:r>
      <w:r>
        <w:rPr>
          <w:color w:val="000000"/>
          <w:sz w:val="24"/>
          <w:szCs w:val="24"/>
        </w:rPr>
        <w:t>.</w:t>
      </w:r>
    </w:p>
    <w:p w:rsidR="0070728F" w:rsidRPr="0044543A" w:rsidRDefault="0070728F" w:rsidP="0070728F">
      <w:pPr>
        <w:pStyle w:val="a8"/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44543A">
        <w:rPr>
          <w:rFonts w:ascii="Times New Roman" w:hAnsi="Times New Roman"/>
          <w:sz w:val="24"/>
          <w:szCs w:val="24"/>
        </w:rPr>
        <w:t>Основная</w:t>
      </w:r>
      <w:proofErr w:type="gramStart"/>
      <w:r w:rsidRPr="0044543A">
        <w:rPr>
          <w:rFonts w:ascii="Times New Roman" w:hAnsi="Times New Roman"/>
          <w:sz w:val="24"/>
          <w:szCs w:val="24"/>
        </w:rPr>
        <w:t>:</w:t>
      </w:r>
      <w:r w:rsidRPr="0044543A">
        <w:rPr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44543A">
        <w:rPr>
          <w:bCs/>
          <w:color w:val="000000"/>
          <w:sz w:val="24"/>
          <w:szCs w:val="24"/>
          <w:shd w:val="clear" w:color="auto" w:fill="FFFFFF"/>
        </w:rPr>
        <w:t>ндокринология</w:t>
      </w:r>
      <w:proofErr w:type="spellEnd"/>
      <w:r w:rsidRPr="0044543A">
        <w:rPr>
          <w:bCs/>
          <w:color w:val="000000"/>
          <w:sz w:val="24"/>
          <w:szCs w:val="24"/>
          <w:shd w:val="clear" w:color="auto" w:fill="FFFFFF"/>
        </w:rPr>
        <w:t xml:space="preserve">. </w:t>
      </w:r>
      <w:proofErr w:type="gramStart"/>
      <w:r w:rsidRPr="0044543A">
        <w:rPr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44543A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44543A">
        <w:rPr>
          <w:color w:val="000000"/>
          <w:sz w:val="24"/>
          <w:szCs w:val="24"/>
        </w:rPr>
        <w:t xml:space="preserve"> </w:t>
      </w:r>
      <w:proofErr w:type="gramStart"/>
      <w:r w:rsidRPr="0044543A">
        <w:rPr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44543A">
        <w:rPr>
          <w:color w:val="000000"/>
          <w:sz w:val="24"/>
          <w:szCs w:val="24"/>
        </w:rPr>
        <w:t xml:space="preserve">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70728F" w:rsidRDefault="0070728F" w:rsidP="0070728F">
      <w:pPr>
        <w:pStyle w:val="a8"/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4543A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44543A">
        <w:rPr>
          <w:color w:val="000000"/>
          <w:sz w:val="24"/>
          <w:szCs w:val="24"/>
        </w:rPr>
        <w:t>Шенфилд</w:t>
      </w:r>
      <w:proofErr w:type="spellEnd"/>
      <w:r w:rsidRPr="0044543A">
        <w:rPr>
          <w:color w:val="000000"/>
          <w:sz w:val="24"/>
          <w:szCs w:val="24"/>
        </w:rPr>
        <w:t xml:space="preserve"> [и др.] ; </w:t>
      </w:r>
      <w:proofErr w:type="spellStart"/>
      <w:r w:rsidRPr="0044543A">
        <w:rPr>
          <w:color w:val="000000"/>
          <w:sz w:val="24"/>
          <w:szCs w:val="24"/>
        </w:rPr>
        <w:t>науч</w:t>
      </w:r>
      <w:proofErr w:type="spellEnd"/>
      <w:r w:rsidRPr="0044543A">
        <w:rPr>
          <w:color w:val="000000"/>
          <w:sz w:val="24"/>
          <w:szCs w:val="24"/>
        </w:rPr>
        <w:t>. ред. рус</w:t>
      </w:r>
      <w:proofErr w:type="gramStart"/>
      <w:r w:rsidRPr="0044543A">
        <w:rPr>
          <w:color w:val="000000"/>
          <w:sz w:val="24"/>
          <w:szCs w:val="24"/>
        </w:rPr>
        <w:t>.</w:t>
      </w:r>
      <w:proofErr w:type="gramEnd"/>
      <w:r w:rsidRPr="0044543A">
        <w:rPr>
          <w:color w:val="000000"/>
          <w:sz w:val="24"/>
          <w:szCs w:val="24"/>
        </w:rPr>
        <w:t xml:space="preserve"> </w:t>
      </w:r>
      <w:proofErr w:type="gramStart"/>
      <w:r w:rsidRPr="0044543A">
        <w:rPr>
          <w:color w:val="000000"/>
          <w:sz w:val="24"/>
          <w:szCs w:val="24"/>
        </w:rPr>
        <w:t>и</w:t>
      </w:r>
      <w:proofErr w:type="gramEnd"/>
      <w:r w:rsidRPr="0044543A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44543A">
        <w:rPr>
          <w:color w:val="000000"/>
          <w:sz w:val="24"/>
          <w:szCs w:val="24"/>
        </w:rPr>
        <w:t>Литтерра</w:t>
      </w:r>
      <w:proofErr w:type="spellEnd"/>
      <w:r w:rsidRPr="0044543A">
        <w:rPr>
          <w:color w:val="000000"/>
          <w:sz w:val="24"/>
          <w:szCs w:val="24"/>
        </w:rPr>
        <w:t>, 2005. - 381 с.</w:t>
      </w:r>
    </w:p>
    <w:p w:rsidR="00334E45" w:rsidRPr="006D2B80" w:rsidRDefault="00334E45" w:rsidP="00895A03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34E45" w:rsidRPr="006D2B80" w:rsidRDefault="00334E45" w:rsidP="006D2B80">
      <w:pPr>
        <w:spacing w:after="0" w:line="240" w:lineRule="auto"/>
        <w:ind w:left="568"/>
        <w:rPr>
          <w:rFonts w:ascii="Times New Roman" w:hAnsi="Times New Roman"/>
          <w:sz w:val="24"/>
          <w:szCs w:val="24"/>
        </w:rPr>
      </w:pPr>
    </w:p>
    <w:p w:rsidR="00334E45" w:rsidRPr="006D2B80" w:rsidRDefault="00334E45" w:rsidP="006D2B80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334E45" w:rsidRPr="006D2B80" w:rsidRDefault="00334E45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34E45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8AE0EFD"/>
    <w:multiLevelType w:val="hybridMultilevel"/>
    <w:tmpl w:val="4BA8E128"/>
    <w:lvl w:ilvl="0" w:tplc="7F1234D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4409B"/>
    <w:rsid w:val="000639F6"/>
    <w:rsid w:val="00085FC4"/>
    <w:rsid w:val="002234FE"/>
    <w:rsid w:val="002377A1"/>
    <w:rsid w:val="00297254"/>
    <w:rsid w:val="002B593B"/>
    <w:rsid w:val="002D0F77"/>
    <w:rsid w:val="00306F2B"/>
    <w:rsid w:val="00334E45"/>
    <w:rsid w:val="0034395C"/>
    <w:rsid w:val="00384FAE"/>
    <w:rsid w:val="0042635A"/>
    <w:rsid w:val="00454A80"/>
    <w:rsid w:val="0048466F"/>
    <w:rsid w:val="004B1172"/>
    <w:rsid w:val="004C0134"/>
    <w:rsid w:val="004C5720"/>
    <w:rsid w:val="004D692D"/>
    <w:rsid w:val="004E54B7"/>
    <w:rsid w:val="00515EE9"/>
    <w:rsid w:val="00522E39"/>
    <w:rsid w:val="0053597F"/>
    <w:rsid w:val="00572E70"/>
    <w:rsid w:val="00590191"/>
    <w:rsid w:val="005E7712"/>
    <w:rsid w:val="00696FE3"/>
    <w:rsid w:val="006B5C40"/>
    <w:rsid w:val="006D2B80"/>
    <w:rsid w:val="006E7CBE"/>
    <w:rsid w:val="006F451C"/>
    <w:rsid w:val="0070728F"/>
    <w:rsid w:val="00727490"/>
    <w:rsid w:val="00787F16"/>
    <w:rsid w:val="008024A2"/>
    <w:rsid w:val="00877720"/>
    <w:rsid w:val="00895A03"/>
    <w:rsid w:val="008D3810"/>
    <w:rsid w:val="008D3C9A"/>
    <w:rsid w:val="008E0DD4"/>
    <w:rsid w:val="009439AF"/>
    <w:rsid w:val="00981CF0"/>
    <w:rsid w:val="009D377A"/>
    <w:rsid w:val="00A26059"/>
    <w:rsid w:val="00A561C6"/>
    <w:rsid w:val="00AE5FDA"/>
    <w:rsid w:val="00B074F4"/>
    <w:rsid w:val="00B43E30"/>
    <w:rsid w:val="00BB34F8"/>
    <w:rsid w:val="00BD0986"/>
    <w:rsid w:val="00BF3E08"/>
    <w:rsid w:val="00CC4C7F"/>
    <w:rsid w:val="00CD3515"/>
    <w:rsid w:val="00CF107E"/>
    <w:rsid w:val="00D426AC"/>
    <w:rsid w:val="00D547A5"/>
    <w:rsid w:val="00E6497B"/>
    <w:rsid w:val="00EC255C"/>
    <w:rsid w:val="00ED2AB3"/>
    <w:rsid w:val="00F0328C"/>
    <w:rsid w:val="00F50948"/>
    <w:rsid w:val="00F94652"/>
    <w:rsid w:val="00FB0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5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17</cp:revision>
  <dcterms:created xsi:type="dcterms:W3CDTF">2012-07-09T05:35:00Z</dcterms:created>
  <dcterms:modified xsi:type="dcterms:W3CDTF">2018-11-27T17:42:00Z</dcterms:modified>
</cp:coreProperties>
</file>